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0"/>
        <w:jc w:val="center"/>
      </w:pPr>
      <w:r>
        <w:rPr>
          <w:rFonts w:ascii="Arial" w:cs="Arial" w:eastAsia="Arial" w:hAnsi="Arial"/>
          <w:b/>
          <w:bCs/>
          <w:color w:val="a36a2d"/>
          <w:spacing w:val="60"/>
          <w:sz w:val="24"/>
          <w:szCs w:val="24"/>
        </w:rPr>
        <w:t xml:space="preserve">GAVEBEVIS GAVEKORT</w:t>
      </w:r>
    </w:p>
    <w:p>
      <w:pPr>
        <w:spacing w:after="260"/>
        <w:jc w:val="center"/>
      </w:pPr>
      <w:r>
        <w:rPr>
          <w:rFonts w:ascii="Georgia" w:cs="Georgia" w:eastAsia="Georgia" w:hAnsi="Georgia"/>
          <w:b/>
          <w:bCs/>
          <w:color w:val="3f2a1b"/>
          <w:sz w:val="52"/>
          <w:szCs w:val="52"/>
        </w:rPr>
        <w:t xml:space="preserve">GAVEBEVIS</w:t>
      </w:r>
    </w:p>
    <w:p>
      <w:pPr>
        <w:spacing w:after="420"/>
        <w:jc w:val="center"/>
      </w:pPr>
      <w:r>
        <w:rPr>
          <w:rFonts w:ascii="Arial" w:cs="Arial" w:eastAsia="Arial" w:hAnsi="Arial"/>
          <w:color w:val="3f2a1b"/>
          <w:sz w:val="30"/>
          <w:szCs w:val="30"/>
        </w:rPr>
        <w:t xml:space="preserve">Dette gavebevis giver ret til</w:t>
      </w:r>
    </w:p>
    <w:p>
      <w:pPr>
        <w:pBdr>
          <w:bottom w:val="single" w:color="a36a2d" w:sz="14" w:space="1"/>
        </w:pBdr>
        <w:spacing w:after="520"/>
      </w:pPr>
    </w:p>
    <w:p>
      <w:pPr>
        <w:spacing w:after="260"/>
        <w:jc w:val="center"/>
      </w:pPr>
      <w:r>
        <w:rPr>
          <w:rFonts w:ascii="Arial" w:cs="Arial" w:eastAsia="Arial" w:hAnsi="Arial"/>
          <w:color w:val="3f2a1b"/>
          <w:sz w:val="28"/>
          <w:szCs w:val="28"/>
        </w:rPr>
        <w:t xml:space="preserve">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3f2a1b"/>
          <w:sz w:val="28"/>
          <w:szCs w:val="28"/>
        </w:rPr>
        <w:t xml:space="preserve">Udstedt til: 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3f2a1b"/>
          <w:sz w:val="28"/>
          <w:szCs w:val="28"/>
        </w:rPr>
        <w:t xml:space="preserve">Udstedt af: ____________________</w:t>
      </w:r>
    </w:p>
    <w:p>
      <w:pPr>
        <w:spacing w:before="620"/>
        <w:jc w:val="center"/>
      </w:pPr>
      <w:r>
        <w:rPr>
          <w:rFonts w:ascii="Arial" w:cs="Arial" w:eastAsia="Arial" w:hAnsi="Arial"/>
          <w:color w:val="a36a2d"/>
          <w:sz w:val="22"/>
          <w:szCs w:val="22"/>
        </w:rPr>
        <w:t xml:space="preserve">Gyldigt til: ____________________</w:t>
      </w:r>
    </w:p>
    <w:sectPr>
      <w:pgSz w:w="11906" w:h="16838" w:orient="portrait"/>
      <w:pgMar w:top="1200" w:right="1200" w:bottom="1200" w:left="1200" w:header="708" w:footer="708" w:gutter="0"/>
      <w:pgNumType/>
      <w:vAlign w:val="center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2026-09-08T13:29:17.374Z</dcterms:created>
  <dcterms:modified xsi:type="dcterms:W3CDTF">2026-09-08T13:29:17.374Z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